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16" w:rsidRPr="00053C16" w:rsidRDefault="00053C16" w:rsidP="00053C16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АУДИТ «СМІТТЯ ВДОМА»</w:t>
      </w:r>
    </w:p>
    <w:p w:rsidR="00053C16" w:rsidRPr="00053C16" w:rsidRDefault="00053C16" w:rsidP="00053C16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Зважуй протягом тижня пакети зі сміттям, що викидає в сміттєві баки чи на смітник Твоя сім’я.</w:t>
      </w:r>
    </w:p>
    <w:p w:rsidR="00053C16" w:rsidRPr="00053C16" w:rsidRDefault="00053C16" w:rsidP="00053C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Підсумуй результати кожного зважування. Отриманий результат є показником «виробництва сміття» родиною за тиждень. Записуй отримані результати в зошиті за поданим зразком.</w:t>
      </w:r>
    </w:p>
    <w:p w:rsidR="00053C16" w:rsidRPr="00053C16" w:rsidRDefault="00053C16" w:rsidP="00053C16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440"/>
        <w:gridCol w:w="1260"/>
        <w:gridCol w:w="1260"/>
        <w:gridCol w:w="1440"/>
      </w:tblGrid>
      <w:tr w:rsidR="00053C16" w:rsidRPr="00053C16" w:rsidTr="00E157AF">
        <w:tc>
          <w:tcPr>
            <w:tcW w:w="1188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1-й день 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2-й день 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3-й день </w:t>
            </w:r>
          </w:p>
        </w:tc>
        <w:tc>
          <w:tcPr>
            <w:tcW w:w="144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4-й день 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5-й день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6-й день </w:t>
            </w:r>
          </w:p>
        </w:tc>
        <w:tc>
          <w:tcPr>
            <w:tcW w:w="144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7-й день  </w:t>
            </w:r>
          </w:p>
        </w:tc>
      </w:tr>
      <w:tr w:rsidR="00053C16" w:rsidRPr="00053C16" w:rsidTr="00E157AF">
        <w:tc>
          <w:tcPr>
            <w:tcW w:w="1188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44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6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  <w:tc>
          <w:tcPr>
            <w:tcW w:w="1440" w:type="dxa"/>
          </w:tcPr>
          <w:p w:rsidR="00053C16" w:rsidRPr="00053C16" w:rsidRDefault="00053C16" w:rsidP="00053C16">
            <w:pPr>
              <w:tabs>
                <w:tab w:val="left" w:pos="0"/>
              </w:tabs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кг</w:t>
            </w:r>
          </w:p>
        </w:tc>
      </w:tr>
    </w:tbl>
    <w:p w:rsidR="00053C16" w:rsidRPr="00053C16" w:rsidRDefault="00053C16" w:rsidP="00053C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Загальна вага відходів за тиждень ___________ кг</w:t>
      </w:r>
    </w:p>
    <w:p w:rsidR="00053C16" w:rsidRPr="00053C16" w:rsidRDefault="00053C16" w:rsidP="00053C16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Визнач, скільки різних відходів (пластик, папір) скло, метал, батарейки  тощо) викидає Твоя сім’я, </w:t>
      </w:r>
      <w:proofErr w:type="spellStart"/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запиши</w:t>
      </w:r>
      <w:proofErr w:type="spellEnd"/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їх у зошит за формою.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7"/>
        <w:gridCol w:w="4105"/>
      </w:tblGrid>
      <w:tr w:rsidR="00053C16" w:rsidRPr="00053C16" w:rsidTr="00E157AF">
        <w:trPr>
          <w:trHeight w:val="401"/>
        </w:trPr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Зібрані матеріали                                      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Вага чи кількість предметів</w:t>
            </w: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Скляні пляшки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Пластмаса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Метал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Папір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Картон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Інша упаковка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4497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Інші матеріали</w:t>
            </w:r>
          </w:p>
        </w:tc>
        <w:tc>
          <w:tcPr>
            <w:tcW w:w="4105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3C16" w:rsidRPr="00053C16" w:rsidRDefault="00053C16" w:rsidP="0005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Підведи підсумки: «Як я і моя родина поводимося з відходами».</w:t>
      </w:r>
    </w:p>
    <w:p w:rsidR="00053C16" w:rsidRPr="00053C16" w:rsidRDefault="00053C16" w:rsidP="00053C1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Зроби висновок: « Які зміни у моїх повсякденних звичках та власній поведінці щодо  поводження з відходами необхідні у напрямі сталого споживання».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Ім’я дослідника: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Дата початку експерименту:                                        Дата завершення експерименту:</w:t>
      </w:r>
    </w:p>
    <w:p w:rsidR="00053C16" w:rsidRPr="00053C16" w:rsidRDefault="00053C16" w:rsidP="00053C1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Кількість членів сім’ї:</w:t>
      </w: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АУДИТ «ЕНЕРГІЯ»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AD4D1B" w:rsidRDefault="00053C16" w:rsidP="00053C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Проведіть тижневий аудит за темою «Енергія», користуючись наведеною таблицею.  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709"/>
        <w:gridCol w:w="567"/>
        <w:gridCol w:w="567"/>
        <w:gridCol w:w="870"/>
        <w:gridCol w:w="1539"/>
      </w:tblGrid>
      <w:tr w:rsidR="00053C16" w:rsidRPr="00AD4D1B" w:rsidTr="00E157AF">
        <w:tc>
          <w:tcPr>
            <w:tcW w:w="3686" w:type="dxa"/>
            <w:vMerge w:val="restart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4414" w:type="dxa"/>
            <w:gridSpan w:val="7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539" w:type="dxa"/>
            <w:vMerge w:val="restart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Усього протягом тижня</w:t>
            </w:r>
          </w:p>
        </w:tc>
      </w:tr>
      <w:tr w:rsidR="00053C16" w:rsidRPr="00AD4D1B" w:rsidTr="00E157AF">
        <w:tc>
          <w:tcPr>
            <w:tcW w:w="3686" w:type="dxa"/>
            <w:vMerge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1-й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2-й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3-й</w:t>
            </w:r>
          </w:p>
        </w:tc>
        <w:tc>
          <w:tcPr>
            <w:tcW w:w="7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4-й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5-й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6-й</w:t>
            </w:r>
          </w:p>
        </w:tc>
        <w:tc>
          <w:tcPr>
            <w:tcW w:w="870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7-й</w:t>
            </w:r>
          </w:p>
        </w:tc>
        <w:tc>
          <w:tcPr>
            <w:tcW w:w="1539" w:type="dxa"/>
            <w:vMerge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3686" w:type="dxa"/>
          </w:tcPr>
          <w:p w:rsidR="00053C16" w:rsidRPr="00AD4D1B" w:rsidRDefault="00053C16" w:rsidP="00E157AF">
            <w:p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Споживання електроенергії в тиждень 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3686" w:type="dxa"/>
          </w:tcPr>
          <w:p w:rsidR="00053C16" w:rsidRPr="00AD4D1B" w:rsidRDefault="00053C16" w:rsidP="00E157AF">
            <w:p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Кількість економних електричних лампочок у вашій оселі</w:t>
            </w:r>
          </w:p>
        </w:tc>
        <w:tc>
          <w:tcPr>
            <w:tcW w:w="4414" w:type="dxa"/>
            <w:gridSpan w:val="7"/>
            <w:shd w:val="clear" w:color="auto" w:fill="606060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3686" w:type="dxa"/>
          </w:tcPr>
          <w:p w:rsidR="00053C16" w:rsidRPr="00AD4D1B" w:rsidRDefault="00053C16" w:rsidP="00E157AF">
            <w:p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Пересування пішки чи на велосипеді замість транспорту (кількість разів)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3686" w:type="dxa"/>
          </w:tcPr>
          <w:p w:rsidR="00053C16" w:rsidRPr="00AD4D1B" w:rsidRDefault="00053C16" w:rsidP="00E157AF">
            <w:p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Пересування менш забруднюючим видом транспорту (кількість разів)</w:t>
            </w: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</w:tbl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2. Аби зрозуміти, яким чином Твоя родина споживає енергію і як можна зменшити цю кількість, зроби додаткові дослідження: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а) підрахуй споживання енергії у Твоєму помешканні;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б) визнач, скільки енергії споживають прилади й машини в будинку або квартирі;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запиши</w:t>
      </w:r>
      <w:proofErr w:type="spellEnd"/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результати в таблицю, перемалювавши її в зошит.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09"/>
        <w:gridCol w:w="2835"/>
        <w:gridCol w:w="2302"/>
      </w:tblGrid>
      <w:tr w:rsidR="00053C16" w:rsidRPr="00AD4D1B" w:rsidTr="00E157AF">
        <w:trPr>
          <w:trHeight w:val="710"/>
        </w:trPr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Прилади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38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Потужність (Вт)</w:t>
            </w: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використання родиною в тиждень (години)</w:t>
            </w: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72"/>
              </w:tabs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використаної енергії (кВт/год)</w:t>
            </w: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Електроплита 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Обігрівачі 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Телевізор 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Комп'ютер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Пилосос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Праска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Мікрохвильова піч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AD4D1B" w:rsidTr="00E157AF">
        <w:tc>
          <w:tcPr>
            <w:tcW w:w="262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80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AD4D1B" w:rsidRDefault="00053C16" w:rsidP="00053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Визнач потужність усіх використовуваних лампочок і час, який вони використовуються, щоб підрахувати кількість спожитої електроенергії для освітлення Твого помешкання. </w:t>
      </w:r>
      <w:proofErr w:type="spellStart"/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Запиши</w:t>
      </w:r>
      <w:proofErr w:type="spellEnd"/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результати в таблицю.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2268"/>
        <w:gridCol w:w="3119"/>
      </w:tblGrid>
      <w:tr w:rsidR="00053C16" w:rsidRPr="00AD4D1B" w:rsidTr="00E157AF">
        <w:tc>
          <w:tcPr>
            <w:tcW w:w="1913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Кімната</w:t>
            </w:r>
          </w:p>
        </w:tc>
        <w:tc>
          <w:tcPr>
            <w:tcW w:w="2126" w:type="dxa"/>
          </w:tcPr>
          <w:p w:rsidR="00053C16" w:rsidRPr="00AD4D1B" w:rsidRDefault="00053C16" w:rsidP="00E15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Лампочка(и), потужність (Вт)</w:t>
            </w:r>
          </w:p>
        </w:tc>
        <w:tc>
          <w:tcPr>
            <w:tcW w:w="2268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освітлення за день (годин)</w:t>
            </w:r>
          </w:p>
        </w:tc>
        <w:tc>
          <w:tcPr>
            <w:tcW w:w="311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використовуваної енергії (кВт/год)</w:t>
            </w:r>
          </w:p>
        </w:tc>
      </w:tr>
      <w:tr w:rsidR="00053C16" w:rsidRPr="00AD4D1B" w:rsidTr="00E157AF">
        <w:tc>
          <w:tcPr>
            <w:tcW w:w="1913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Кухня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Ванна кімната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Коридор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Кімната 1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Кімната 2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Кімната 3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126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 7 днів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 7 днів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 7 днів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 7 днів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x 7 днів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 7 днів</w:t>
            </w:r>
          </w:p>
        </w:tc>
        <w:tc>
          <w:tcPr>
            <w:tcW w:w="311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=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=</w:t>
            </w:r>
          </w:p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</w:tr>
      <w:tr w:rsidR="00053C16" w:rsidRPr="00AD4D1B" w:rsidTr="00E157AF">
        <w:tc>
          <w:tcPr>
            <w:tcW w:w="1913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D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119" w:type="dxa"/>
          </w:tcPr>
          <w:p w:rsidR="00053C16" w:rsidRPr="00AD4D1B" w:rsidRDefault="00053C16" w:rsidP="00E157AF">
            <w:pPr>
              <w:tabs>
                <w:tab w:val="left" w:pos="284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53C16" w:rsidRPr="00AD4D1B" w:rsidRDefault="00053C16" w:rsidP="00053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Приклад: </w:t>
      </w: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припустімо, що в Тебе на кухні використовуються дві стандартні лампочки, кожна потужністю 75 Вт, і вони ввімкнені по 4 години на день (лампочка потужністю 75 Вт використовує 0.075 кВт за 1 годину роботи):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75 Вт × 4 год = 0.3 кВт/год × 2 лампи = 0.6 кВт/год × 7 днів = 4.2 кВт/год у тиждень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4. Підведіть підсумки: «Як я і мої рідні використовуємо електроенергію»</w:t>
      </w:r>
    </w:p>
    <w:p w:rsidR="00053C16" w:rsidRPr="00AD4D1B" w:rsidRDefault="00053C16" w:rsidP="00053C1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5. Обговоріть результати в команді*.</w:t>
      </w:r>
    </w:p>
    <w:p w:rsidR="00053C16" w:rsidRPr="00AD4D1B" w:rsidRDefault="00053C16" w:rsidP="00053C1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5. Зробіть висновок: «Які зміни необхідні у моїх повсякденних звичках та власній поведінці щодо використання електроенергії у напрямі сталого споживання»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Ім’я дослідника:</w:t>
      </w: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Дата початку експерименту:                                        Дата завершення експерименту:</w:t>
      </w:r>
    </w:p>
    <w:p w:rsidR="00053C16" w:rsidRPr="00AD4D1B" w:rsidRDefault="00053C16" w:rsidP="00053C1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Кількість членів сім’ї: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sz w:val="24"/>
          <w:szCs w:val="24"/>
          <w:lang w:val="uk-UA"/>
        </w:rPr>
        <w:t>* для учнівської команди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Члени команди:</w:t>
      </w: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____________________________________</w:t>
      </w: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____________________________________</w:t>
      </w: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53C16" w:rsidRPr="00AD4D1B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Дата початку експерименту:                                        Дата завершення експерименту:</w:t>
      </w:r>
    </w:p>
    <w:p w:rsidR="00053C16" w:rsidRPr="00AD4D1B" w:rsidRDefault="00053C16" w:rsidP="00053C1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AD4D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Кількість членів сім’ї:</w:t>
      </w: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AD4D1B" w:rsidRDefault="00053C16" w:rsidP="00053C16">
      <w:pPr>
        <w:tabs>
          <w:tab w:val="left" w:pos="284"/>
        </w:tabs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АУДИТ «ВОДА» </w:t>
      </w:r>
    </w:p>
    <w:p w:rsidR="00053C16" w:rsidRPr="00053C16" w:rsidRDefault="00053C16" w:rsidP="0005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об’єм води, який Ти зазвичай використовуєш.</w:t>
      </w:r>
    </w:p>
    <w:p w:rsidR="00053C16" w:rsidRPr="00053C16" w:rsidRDefault="00053C16" w:rsidP="00053C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Ти живеш у будинку з централізованим водопостачанням, то насамперед визнач кількість води, що витікає з крана за одну хвилину. Для цього необхідно мати вимірювальний посуд і годинник із секундною стрілкою.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Зроби такі вимірювання.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 Постав який-небудь посуд спочатку під кран, а потім під душ. Відкрий кран, нехай вода заповнює посуд протягом однієї хвилини (тиск має бути звичайний). Потім визнач об’єм води за допомогою вимірювального посуду.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2.2 </w:t>
      </w: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об’єм ванни й туалетного бачка. Якщо у вашій квартирі чи будинку старий унітаз, </w:t>
      </w: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запиши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9 літрів, якщо сучасний – </w:t>
      </w: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запиши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3 літри.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2.3 Якщо у вашій оселі є пральна чи посудомийна машина, визнач, скільки води витрачається при кожному її використанні. Це можна дізнатися з інструкції користувача або в Інтернеті.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Запиши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отримані результати в наведену нижче таблицю (стовпчик </w:t>
      </w:r>
      <w:r w:rsidRPr="00053C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«Об’єм води за хвилину чи за одне користування»</w:t>
      </w: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Проведи вимірювання об’єму води, використаної твоєю родиною за тиждень. Наприклад, це може виглядати так, як у наведеній таблиці.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1727"/>
        <w:gridCol w:w="2789"/>
        <w:gridCol w:w="1576"/>
        <w:gridCol w:w="1645"/>
      </w:tblGrid>
      <w:tr w:rsidR="00053C16" w:rsidRPr="00053C16" w:rsidTr="00E157AF">
        <w:trPr>
          <w:trHeight w:val="401"/>
        </w:trPr>
        <w:tc>
          <w:tcPr>
            <w:tcW w:w="1798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Об’єм води за хвилину або за одне користування (Л)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користувань (час користування) протягом тижня</w:t>
            </w: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використаної води (Л)</w:t>
            </w: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за встановленим тарифом на момент дослідження (грн.)</w:t>
            </w: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Душ (сім’я з 3-х осіб) 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53C16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 л</w:t>
              </w:r>
            </w:smartTag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х    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 (10 хвилин в день х 3 осіб х 7 днів)</w:t>
            </w: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smartTag w:uri="urn:schemas-microsoft-com:office:smarttags" w:element="metricconverter">
              <w:smartTagPr>
                <w:attr w:name="ProductID" w:val="630 л"/>
              </w:smartTagPr>
              <w:r w:rsidRPr="00053C16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630 л</w:t>
              </w:r>
            </w:smartTag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Крани у ванній кімнаті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53C16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 л</w:t>
              </w:r>
            </w:smartTag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х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189 (9 хвилин х 3 осіб х 7 днів) </w:t>
            </w: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smartTag w:uri="urn:schemas-microsoft-com:office:smarttags" w:element="metricconverter">
              <w:smartTagPr>
                <w:attr w:name="ProductID" w:val="567 л"/>
              </w:smartTagPr>
              <w:r w:rsidRPr="00053C16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567 л</w:t>
              </w:r>
            </w:smartTag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Туалет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 х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Ванна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Кран у кухні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Пральна машина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1798" w:type="dxa"/>
          </w:tcPr>
          <w:p w:rsidR="00053C16" w:rsidRPr="00053C16" w:rsidRDefault="00053C16" w:rsidP="0005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757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Якщо у вас є лічильник води, порівняй дані своїх вимірювань з його показниками. 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 З’ясуй, які синтетичні речовини Ти використовуєш разом з водою вдома. </w:t>
      </w:r>
    </w:p>
    <w:p w:rsidR="00053C16" w:rsidRPr="00053C16" w:rsidRDefault="00053C16" w:rsidP="00053C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Використовуючи воду вдома, ми часто додаємо до неї різні хімічні речовини (миючі та косметичні засоби, зубну пасту тощо). Усі ці домішки потрапляють у систему водовідведення, а потім – до ґрунтових вод. </w:t>
      </w:r>
      <w:proofErr w:type="spellStart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</w:t>
      </w:r>
      <w:proofErr w:type="spellEnd"/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скільки таких речовин використовує Твоя родина. Склади їхній перелік.</w:t>
      </w:r>
    </w:p>
    <w:p w:rsidR="00053C16" w:rsidRPr="00053C16" w:rsidRDefault="00053C16" w:rsidP="00053C16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 Підведи підсумки «Як я і мої рідні використовуємо</w:t>
      </w: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воду». Проаналізуй чи є можливість зекономити споживання води, і що для цього потрібно (дії або заміна приладу, якого саме). </w:t>
      </w:r>
    </w:p>
    <w:p w:rsidR="00053C16" w:rsidRPr="00053C16" w:rsidRDefault="00053C16" w:rsidP="00053C1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7. Зроби висновок: «Які зміни у моїх повсякденних звичках та власній поведінці щодо поводження з водою необхідні у напрямі сталого споживання».</w:t>
      </w: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Ім’я дослідника: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Дата початку експерименту:                                        Дата завершення експерименту:</w:t>
      </w:r>
    </w:p>
    <w:p w:rsidR="00053C16" w:rsidRPr="00053C16" w:rsidRDefault="00053C16" w:rsidP="00053C1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Кількість членів сім’ї:</w:t>
      </w: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3C16" w:rsidRPr="00053C16" w:rsidRDefault="00053C16" w:rsidP="00053C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053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АУДИТ «ВИБІР ХАРЧОВИХ ПРОДУКТІВ ТА НАПОЇВ»</w:t>
      </w:r>
    </w:p>
    <w:p w:rsidR="00053C16" w:rsidRPr="00053C16" w:rsidRDefault="00053C16" w:rsidP="00053C16">
      <w:p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1. Щодня протягом тижня ретельно занотовуйте дані про придбані харчові продукти та напої.</w:t>
      </w:r>
    </w:p>
    <w:p w:rsidR="00053C16" w:rsidRPr="00053C16" w:rsidRDefault="00053C16" w:rsidP="00053C1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510"/>
        <w:gridCol w:w="1843"/>
        <w:gridCol w:w="1676"/>
        <w:gridCol w:w="1559"/>
        <w:gridCol w:w="1443"/>
        <w:gridCol w:w="1559"/>
      </w:tblGrid>
      <w:tr w:rsidR="00053C16" w:rsidRPr="00053C16" w:rsidTr="00E157AF">
        <w:trPr>
          <w:trHeight w:val="673"/>
        </w:trPr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Загальна </w:t>
            </w:r>
          </w:p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продуктів та напоїв (видів)</w:t>
            </w: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придбання (маркет, кафе, вулична продукція, ринок, тощо)</w:t>
            </w: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органічних або екологічних  продуктів позначених відповідним маркуванням</w:t>
            </w: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продуктів місцевого виробництва</w:t>
            </w: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сезонних </w:t>
            </w:r>
          </w:p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продуктів</w:t>
            </w: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напів</w:t>
            </w:r>
            <w:proofErr w:type="spellEnd"/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-фабрикатів/</w:t>
            </w:r>
          </w:p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кулінарних виробів</w:t>
            </w: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ind w:left="-44" w:hanging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ind w:left="-44" w:hanging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3C16" w:rsidRPr="00053C16" w:rsidTr="00E157AF">
        <w:tc>
          <w:tcPr>
            <w:tcW w:w="900" w:type="dxa"/>
          </w:tcPr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3C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7-й</w:t>
            </w:r>
          </w:p>
          <w:p w:rsidR="00053C16" w:rsidRPr="00053C16" w:rsidRDefault="00053C16" w:rsidP="000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53C16" w:rsidRPr="00053C16" w:rsidRDefault="00053C16" w:rsidP="000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2. Підведіть підсумки: «Наскільки правильно/раціонально я і моя родина вибираємо харчові продукти і напої», аналізуючи з точки зору: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2.1 Як ми плануємо покупки.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2.1 Зазначте 5 основних критеріїв вибору продуктів якими керуєшся Ти і твоя родина.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2.2 Як критерії вашого вибору пов’язані з: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а) здоровим способом життя;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б) якістю та безпекою  (органічні, екологічні продукти);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в) уникненням зайвих витрат;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г) захистом довкілля.</w:t>
      </w: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2.3 Якими  джерела інформацій при цьому ви користуєтесь (цінник, реклама, маркування на продукті, публікації, рекомендації друзів тощо) для того щоб обрати продукти за встановленими критеріями.</w:t>
      </w:r>
    </w:p>
    <w:p w:rsidR="00053C16" w:rsidRPr="00053C16" w:rsidRDefault="00053C16" w:rsidP="00053C16">
      <w:pPr>
        <w:spacing w:after="12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3C16" w:rsidRPr="00053C16" w:rsidRDefault="00053C16" w:rsidP="00053C1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sz w:val="24"/>
          <w:szCs w:val="24"/>
          <w:lang w:val="uk-UA"/>
        </w:rPr>
        <w:t>3. Зробіть висновки: «Які зміни у моїх повсякденних звичках та власній поведінці щодо вибору продуктів харчування і напоїв необхідні у напрямі сталого споживання».</w:t>
      </w:r>
    </w:p>
    <w:p w:rsidR="00053C16" w:rsidRPr="00053C16" w:rsidRDefault="00053C16" w:rsidP="00053C16">
      <w:pPr>
        <w:rPr>
          <w:rFonts w:ascii="Calibri" w:eastAsia="Times New Roman" w:hAnsi="Calibri" w:cs="Times New Roman"/>
          <w:lang w:val="uk-UA"/>
        </w:rPr>
      </w:pP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Ім’я дослідника:</w:t>
      </w:r>
    </w:p>
    <w:p w:rsidR="00053C16" w:rsidRPr="00053C16" w:rsidRDefault="00053C16" w:rsidP="00053C1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Дата початку експерименту:                                        Дата завершення експерименту:</w:t>
      </w:r>
    </w:p>
    <w:p w:rsidR="00053C16" w:rsidRPr="00053C16" w:rsidRDefault="00053C16" w:rsidP="00053C16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Кількість членів сім’ї:</w:t>
      </w:r>
    </w:p>
    <w:p w:rsidR="00496272" w:rsidRDefault="00496272"/>
    <w:sectPr w:rsidR="00496272" w:rsidSect="00177315">
      <w:footerReference w:type="default" r:id="rId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F5" w:rsidRDefault="00053C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971F5" w:rsidRDefault="00053C1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968"/>
    <w:multiLevelType w:val="hybridMultilevel"/>
    <w:tmpl w:val="6A56E29A"/>
    <w:lvl w:ilvl="0" w:tplc="E124C0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85F34C1"/>
    <w:multiLevelType w:val="hybridMultilevel"/>
    <w:tmpl w:val="6D1A10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16"/>
    <w:rsid w:val="00053C16"/>
    <w:rsid w:val="004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811C8"/>
  <w15:chartTrackingRefBased/>
  <w15:docId w15:val="{5B136ABF-1A0D-4510-BBAD-0F190285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2019-12-20T16:21:00Z</dcterms:created>
  <dcterms:modified xsi:type="dcterms:W3CDTF">2019-12-20T16:23:00Z</dcterms:modified>
</cp:coreProperties>
</file>